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D4" w:rsidRDefault="00EF14EA" w:rsidP="00EF14EA">
      <w:pPr>
        <w:pStyle w:val="StandardParagraphTex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Proposed </w:t>
      </w:r>
      <w:r w:rsidR="00AA3F68">
        <w:rPr>
          <w:b/>
          <w:sz w:val="32"/>
          <w:szCs w:val="32"/>
        </w:rPr>
        <w:t>Plan Change 13 (Air Quality) to the Regional Natural Resources Plan</w:t>
      </w:r>
    </w:p>
    <w:p w:rsidR="00EF14EA" w:rsidRDefault="00EF14EA" w:rsidP="00EF14EA">
      <w:pPr>
        <w:pStyle w:val="StandardParagraph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Hearing Schedule</w:t>
      </w:r>
    </w:p>
    <w:p w:rsidR="00EF14EA" w:rsidRDefault="009C4BEB" w:rsidP="00EF14EA">
      <w:pPr>
        <w:pStyle w:val="StandardParagraph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Wednesday, </w:t>
      </w:r>
      <w:r w:rsidR="00AA3F68">
        <w:rPr>
          <w:b/>
          <w:sz w:val="32"/>
          <w:szCs w:val="32"/>
        </w:rPr>
        <w:t>17 October 2018</w:t>
      </w:r>
    </w:p>
    <w:p w:rsidR="00EF14EA" w:rsidRDefault="00AA3F68" w:rsidP="00EF14EA">
      <w:pPr>
        <w:pStyle w:val="StandardParagraphText"/>
        <w:jc w:val="center"/>
        <w:rPr>
          <w:sz w:val="32"/>
          <w:szCs w:val="32"/>
        </w:rPr>
      </w:pPr>
      <w:r>
        <w:rPr>
          <w:sz w:val="32"/>
          <w:szCs w:val="32"/>
        </w:rPr>
        <w:t>Mauao Room – BOPRC, 1</w:t>
      </w:r>
      <w:r w:rsidRPr="00AA3F68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Avenue, Tauranga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232"/>
        <w:gridCol w:w="1304"/>
        <w:gridCol w:w="850"/>
        <w:gridCol w:w="2252"/>
      </w:tblGrid>
      <w:tr w:rsidR="00822510" w:rsidRPr="00EF14EA" w:rsidTr="00AE42F4">
        <w:tc>
          <w:tcPr>
            <w:tcW w:w="9608" w:type="dxa"/>
            <w:gridSpan w:val="5"/>
            <w:shd w:val="clear" w:color="auto" w:fill="BFBFBF" w:themeFill="background1" w:themeFillShade="BF"/>
          </w:tcPr>
          <w:p w:rsidR="00822510" w:rsidRPr="00EF14EA" w:rsidRDefault="00822510" w:rsidP="00AA3F68">
            <w:pPr>
              <w:spacing w:before="60" w:after="60"/>
              <w:jc w:val="center"/>
              <w:rPr>
                <w:b/>
              </w:rPr>
            </w:pPr>
            <w:r w:rsidRPr="00EF14EA">
              <w:rPr>
                <w:b/>
              </w:rPr>
              <w:t xml:space="preserve">Day </w:t>
            </w:r>
            <w:r>
              <w:rPr>
                <w:b/>
              </w:rPr>
              <w:t>3</w:t>
            </w:r>
            <w:r w:rsidRPr="00EF14EA">
              <w:rPr>
                <w:b/>
              </w:rPr>
              <w:t xml:space="preserve"> – </w:t>
            </w:r>
            <w:r w:rsidR="00F6392A">
              <w:rPr>
                <w:b/>
              </w:rPr>
              <w:t xml:space="preserve">Wednesday 17 October - </w:t>
            </w:r>
            <w:r>
              <w:rPr>
                <w:b/>
              </w:rPr>
              <w:t>Mauao Room, BOPRC, 1</w:t>
            </w:r>
            <w:r w:rsidRPr="00AA3F68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Avenue, Tauranga</w:t>
            </w:r>
          </w:p>
        </w:tc>
      </w:tr>
      <w:tr w:rsidR="00822510" w:rsidRPr="00EF14EA" w:rsidTr="00C71CE2">
        <w:tc>
          <w:tcPr>
            <w:tcW w:w="1970" w:type="dxa"/>
            <w:vAlign w:val="center"/>
          </w:tcPr>
          <w:p w:rsidR="00822510" w:rsidRPr="00EF14EA" w:rsidRDefault="00822510" w:rsidP="00EF14EA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Time</w:t>
            </w:r>
          </w:p>
        </w:tc>
        <w:tc>
          <w:tcPr>
            <w:tcW w:w="3232" w:type="dxa"/>
            <w:vAlign w:val="center"/>
          </w:tcPr>
          <w:p w:rsidR="00822510" w:rsidRPr="00EF14EA" w:rsidRDefault="00822510" w:rsidP="00EF14EA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Name</w:t>
            </w:r>
          </w:p>
        </w:tc>
        <w:tc>
          <w:tcPr>
            <w:tcW w:w="1304" w:type="dxa"/>
            <w:vAlign w:val="center"/>
          </w:tcPr>
          <w:p w:rsidR="00822510" w:rsidRPr="00EF14EA" w:rsidRDefault="00822510" w:rsidP="00F1405D">
            <w:pPr>
              <w:spacing w:before="60" w:after="60"/>
              <w:jc w:val="left"/>
              <w:rPr>
                <w:b/>
              </w:rPr>
            </w:pPr>
            <w:r w:rsidRPr="00EF14EA">
              <w:rPr>
                <w:b/>
              </w:rPr>
              <w:t>Submitter</w:t>
            </w:r>
            <w:r>
              <w:rPr>
                <w:b/>
              </w:rPr>
              <w:t>/ FS No.</w:t>
            </w:r>
          </w:p>
        </w:tc>
        <w:tc>
          <w:tcPr>
            <w:tcW w:w="850" w:type="dxa"/>
          </w:tcPr>
          <w:p w:rsidR="00822510" w:rsidRDefault="00822510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Time Slot</w:t>
            </w:r>
          </w:p>
        </w:tc>
        <w:tc>
          <w:tcPr>
            <w:tcW w:w="2252" w:type="dxa"/>
            <w:vAlign w:val="center"/>
          </w:tcPr>
          <w:p w:rsidR="00822510" w:rsidRPr="00EF14EA" w:rsidRDefault="00822510" w:rsidP="00EF14EA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Who will be appearing</w:t>
            </w:r>
          </w:p>
        </w:tc>
      </w:tr>
      <w:tr w:rsidR="00976BF0" w:rsidRPr="00EF14EA" w:rsidTr="00C71CE2">
        <w:tc>
          <w:tcPr>
            <w:tcW w:w="1970" w:type="dxa"/>
            <w:vAlign w:val="center"/>
          </w:tcPr>
          <w:p w:rsidR="00976BF0" w:rsidRPr="00EF14EA" w:rsidRDefault="00976BF0" w:rsidP="00976BF0">
            <w:pPr>
              <w:spacing w:before="60" w:after="60"/>
              <w:jc w:val="left"/>
            </w:pPr>
            <w:r>
              <w:t>9.00 – 9.20</w:t>
            </w:r>
          </w:p>
        </w:tc>
        <w:tc>
          <w:tcPr>
            <w:tcW w:w="3232" w:type="dxa"/>
            <w:vAlign w:val="center"/>
          </w:tcPr>
          <w:p w:rsidR="00976BF0" w:rsidRPr="00EF14EA" w:rsidRDefault="00976BF0" w:rsidP="00976BF0">
            <w:pPr>
              <w:spacing w:before="60" w:after="60"/>
              <w:jc w:val="left"/>
            </w:pPr>
            <w:r>
              <w:t>New Zealand Kiwifruit Growers</w:t>
            </w:r>
          </w:p>
        </w:tc>
        <w:tc>
          <w:tcPr>
            <w:tcW w:w="1304" w:type="dxa"/>
            <w:vAlign w:val="center"/>
          </w:tcPr>
          <w:p w:rsidR="00976BF0" w:rsidRPr="00EF14EA" w:rsidRDefault="00976BF0" w:rsidP="00976BF0">
            <w:pPr>
              <w:spacing w:before="60" w:after="60"/>
              <w:jc w:val="left"/>
            </w:pPr>
            <w:r>
              <w:t>073</w:t>
            </w:r>
          </w:p>
        </w:tc>
        <w:tc>
          <w:tcPr>
            <w:tcW w:w="850" w:type="dxa"/>
          </w:tcPr>
          <w:p w:rsidR="006A7445" w:rsidRDefault="006A7445" w:rsidP="00976BF0">
            <w:pPr>
              <w:spacing w:before="60" w:after="60"/>
              <w:jc w:val="left"/>
            </w:pPr>
          </w:p>
          <w:p w:rsidR="00976BF0" w:rsidRPr="00EF14EA" w:rsidRDefault="00976BF0" w:rsidP="00976BF0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252" w:type="dxa"/>
            <w:vAlign w:val="center"/>
          </w:tcPr>
          <w:p w:rsidR="00976BF0" w:rsidRPr="00EF14EA" w:rsidRDefault="00A95677" w:rsidP="00976BF0">
            <w:pPr>
              <w:spacing w:before="60" w:after="60"/>
              <w:jc w:val="left"/>
            </w:pPr>
            <w:r>
              <w:t>Nikki Johnson</w:t>
            </w:r>
            <w:r w:rsidR="001F018C">
              <w:t xml:space="preserve"> &amp; Sarah Cameron (NZKGI), Sean </w:t>
            </w:r>
            <w:proofErr w:type="spellStart"/>
            <w:r w:rsidR="001F018C">
              <w:t>Carnachan</w:t>
            </w:r>
            <w:proofErr w:type="spellEnd"/>
            <w:r w:rsidR="001F018C">
              <w:t xml:space="preserve"> (grower)</w:t>
            </w:r>
          </w:p>
        </w:tc>
      </w:tr>
      <w:tr w:rsidR="00976BF0" w:rsidRPr="00EF14EA" w:rsidTr="00C71CE2">
        <w:tc>
          <w:tcPr>
            <w:tcW w:w="1970" w:type="dxa"/>
            <w:vAlign w:val="center"/>
          </w:tcPr>
          <w:p w:rsidR="00976BF0" w:rsidRDefault="00976BF0" w:rsidP="00976BF0">
            <w:pPr>
              <w:spacing w:before="60" w:after="60"/>
              <w:jc w:val="left"/>
            </w:pPr>
            <w:r>
              <w:t>9.20 – 10.20</w:t>
            </w:r>
          </w:p>
        </w:tc>
        <w:tc>
          <w:tcPr>
            <w:tcW w:w="3232" w:type="dxa"/>
            <w:vAlign w:val="center"/>
          </w:tcPr>
          <w:p w:rsidR="00976BF0" w:rsidRDefault="00976BF0" w:rsidP="00976BF0">
            <w:pPr>
              <w:spacing w:before="60" w:after="60"/>
              <w:jc w:val="left"/>
            </w:pPr>
            <w:r>
              <w:t>Horticulture NZ</w:t>
            </w:r>
          </w:p>
        </w:tc>
        <w:tc>
          <w:tcPr>
            <w:tcW w:w="1304" w:type="dxa"/>
            <w:vAlign w:val="center"/>
          </w:tcPr>
          <w:p w:rsidR="00976BF0" w:rsidRDefault="00976BF0" w:rsidP="00976BF0">
            <w:pPr>
              <w:spacing w:before="60" w:after="60"/>
              <w:jc w:val="left"/>
            </w:pPr>
            <w:r>
              <w:t>058</w:t>
            </w:r>
          </w:p>
        </w:tc>
        <w:tc>
          <w:tcPr>
            <w:tcW w:w="850" w:type="dxa"/>
          </w:tcPr>
          <w:p w:rsidR="006A7445" w:rsidRDefault="006A7445" w:rsidP="00976BF0">
            <w:pPr>
              <w:spacing w:before="60" w:after="60"/>
              <w:jc w:val="left"/>
            </w:pPr>
          </w:p>
          <w:p w:rsidR="006A7445" w:rsidRDefault="006A7445" w:rsidP="00976BF0">
            <w:pPr>
              <w:spacing w:before="60" w:after="60"/>
              <w:jc w:val="left"/>
            </w:pPr>
          </w:p>
          <w:p w:rsidR="006A7445" w:rsidRDefault="006A7445" w:rsidP="00976BF0">
            <w:pPr>
              <w:spacing w:before="60" w:after="60"/>
              <w:jc w:val="left"/>
            </w:pPr>
          </w:p>
          <w:p w:rsidR="00976BF0" w:rsidRDefault="00976BF0" w:rsidP="00976BF0">
            <w:pPr>
              <w:spacing w:before="60" w:after="60"/>
              <w:jc w:val="left"/>
            </w:pPr>
            <w:r>
              <w:t>1hr</w:t>
            </w:r>
          </w:p>
        </w:tc>
        <w:tc>
          <w:tcPr>
            <w:tcW w:w="2252" w:type="dxa"/>
            <w:vAlign w:val="center"/>
          </w:tcPr>
          <w:p w:rsidR="00976BF0" w:rsidRDefault="0008063D" w:rsidP="00B8177D">
            <w:pPr>
              <w:spacing w:before="60" w:after="60"/>
              <w:jc w:val="left"/>
            </w:pPr>
            <w:r>
              <w:t>Lucy Deverall</w:t>
            </w:r>
            <w:r w:rsidR="000F4C34">
              <w:t xml:space="preserve"> </w:t>
            </w:r>
            <w:r>
              <w:t>(</w:t>
            </w:r>
            <w:proofErr w:type="spellStart"/>
            <w:r>
              <w:t>HortNZ</w:t>
            </w:r>
            <w:proofErr w:type="spellEnd"/>
            <w:r>
              <w:t xml:space="preserve">), Lynette </w:t>
            </w:r>
            <w:proofErr w:type="spellStart"/>
            <w:r>
              <w:t>Wharfe</w:t>
            </w:r>
            <w:proofErr w:type="spellEnd"/>
            <w:r>
              <w:t xml:space="preserve"> (Planning Consultant), Keith or Adrian Taylor (Strawberry Growers NZ)</w:t>
            </w:r>
          </w:p>
        </w:tc>
      </w:tr>
      <w:tr w:rsidR="00976BF0" w:rsidRPr="00EF14EA" w:rsidTr="00C71CE2">
        <w:tc>
          <w:tcPr>
            <w:tcW w:w="1970" w:type="dxa"/>
            <w:vAlign w:val="center"/>
          </w:tcPr>
          <w:p w:rsidR="00976BF0" w:rsidRDefault="00976BF0" w:rsidP="00976BF0">
            <w:pPr>
              <w:spacing w:before="60" w:after="60"/>
              <w:jc w:val="left"/>
            </w:pPr>
            <w:r>
              <w:t>10.20 – 10.40</w:t>
            </w:r>
          </w:p>
        </w:tc>
        <w:tc>
          <w:tcPr>
            <w:tcW w:w="3232" w:type="dxa"/>
            <w:vAlign w:val="center"/>
          </w:tcPr>
          <w:p w:rsidR="00976BF0" w:rsidRPr="00E86382" w:rsidRDefault="00976BF0" w:rsidP="00976BF0">
            <w:pPr>
              <w:spacing w:before="60" w:after="60"/>
              <w:jc w:val="left"/>
            </w:pPr>
            <w:r>
              <w:t>NZ Agrichemical Education Trust (NZAET)</w:t>
            </w:r>
          </w:p>
        </w:tc>
        <w:tc>
          <w:tcPr>
            <w:tcW w:w="1304" w:type="dxa"/>
            <w:vAlign w:val="center"/>
          </w:tcPr>
          <w:p w:rsidR="00976BF0" w:rsidRDefault="00976BF0" w:rsidP="00976BF0">
            <w:pPr>
              <w:spacing w:before="60" w:after="60"/>
              <w:jc w:val="left"/>
            </w:pPr>
            <w:r>
              <w:t>065</w:t>
            </w:r>
          </w:p>
        </w:tc>
        <w:tc>
          <w:tcPr>
            <w:tcW w:w="850" w:type="dxa"/>
          </w:tcPr>
          <w:p w:rsidR="00976BF0" w:rsidRPr="00E86382" w:rsidRDefault="00976BF0" w:rsidP="00976BF0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252" w:type="dxa"/>
            <w:vAlign w:val="center"/>
          </w:tcPr>
          <w:p w:rsidR="00976BF0" w:rsidRPr="00E86382" w:rsidRDefault="00E273F5" w:rsidP="00976BF0">
            <w:pPr>
              <w:spacing w:before="60" w:after="60"/>
              <w:jc w:val="left"/>
            </w:pPr>
            <w:r>
              <w:t xml:space="preserve">Jane Lamb (NZAET) &amp; John-Paul </w:t>
            </w:r>
            <w:proofErr w:type="spellStart"/>
            <w:r>
              <w:t>Praat</w:t>
            </w:r>
            <w:proofErr w:type="spellEnd"/>
            <w:r>
              <w:t xml:space="preserve"> (</w:t>
            </w:r>
            <w:proofErr w:type="spellStart"/>
            <w:r>
              <w:t>Groundtruth</w:t>
            </w:r>
            <w:proofErr w:type="spellEnd"/>
            <w:r>
              <w:t xml:space="preserve"> Ltd)</w:t>
            </w:r>
          </w:p>
        </w:tc>
      </w:tr>
      <w:tr w:rsidR="00976BF0" w:rsidRPr="00EF14EA" w:rsidTr="006A7445">
        <w:trPr>
          <w:trHeight w:val="677"/>
        </w:trPr>
        <w:tc>
          <w:tcPr>
            <w:tcW w:w="1970" w:type="dxa"/>
            <w:vAlign w:val="center"/>
          </w:tcPr>
          <w:p w:rsidR="00976BF0" w:rsidRDefault="00B8177D" w:rsidP="00976BF0">
            <w:pPr>
              <w:spacing w:before="60" w:after="60"/>
              <w:jc w:val="left"/>
            </w:pPr>
            <w:r>
              <w:t xml:space="preserve"> 10.40 – 11.00</w:t>
            </w:r>
          </w:p>
        </w:tc>
        <w:tc>
          <w:tcPr>
            <w:tcW w:w="3232" w:type="dxa"/>
            <w:vAlign w:val="center"/>
          </w:tcPr>
          <w:p w:rsidR="00976BF0" w:rsidRDefault="00976BF0" w:rsidP="00976BF0">
            <w:pPr>
              <w:spacing w:before="60" w:after="60"/>
              <w:jc w:val="left"/>
            </w:pPr>
          </w:p>
        </w:tc>
        <w:tc>
          <w:tcPr>
            <w:tcW w:w="1304" w:type="dxa"/>
            <w:vAlign w:val="center"/>
          </w:tcPr>
          <w:p w:rsidR="00976BF0" w:rsidRDefault="00976BF0" w:rsidP="00976BF0">
            <w:pPr>
              <w:spacing w:before="60" w:after="60"/>
              <w:jc w:val="left"/>
            </w:pPr>
          </w:p>
        </w:tc>
        <w:tc>
          <w:tcPr>
            <w:tcW w:w="850" w:type="dxa"/>
          </w:tcPr>
          <w:p w:rsidR="00976BF0" w:rsidRDefault="00976BF0" w:rsidP="00976BF0">
            <w:pPr>
              <w:spacing w:before="60" w:after="60"/>
              <w:jc w:val="left"/>
            </w:pPr>
          </w:p>
        </w:tc>
        <w:tc>
          <w:tcPr>
            <w:tcW w:w="2252" w:type="dxa"/>
            <w:vAlign w:val="center"/>
          </w:tcPr>
          <w:p w:rsidR="00976BF0" w:rsidRPr="00EF14EA" w:rsidRDefault="00976BF0" w:rsidP="00976BF0">
            <w:pPr>
              <w:spacing w:before="60" w:after="60"/>
              <w:jc w:val="left"/>
            </w:pPr>
          </w:p>
        </w:tc>
      </w:tr>
      <w:tr w:rsidR="00976BF0" w:rsidRPr="00EF14EA" w:rsidTr="00976BF0">
        <w:tc>
          <w:tcPr>
            <w:tcW w:w="1970" w:type="dxa"/>
            <w:shd w:val="clear" w:color="auto" w:fill="BFBFBF" w:themeFill="background1" w:themeFillShade="BF"/>
            <w:vAlign w:val="center"/>
          </w:tcPr>
          <w:p w:rsidR="00976BF0" w:rsidRDefault="00976BF0" w:rsidP="00976BF0">
            <w:pPr>
              <w:spacing w:before="60" w:after="60"/>
              <w:jc w:val="left"/>
            </w:pPr>
            <w:r>
              <w:t>11.00 – 11.15</w:t>
            </w:r>
          </w:p>
        </w:tc>
        <w:tc>
          <w:tcPr>
            <w:tcW w:w="3232" w:type="dxa"/>
            <w:shd w:val="clear" w:color="auto" w:fill="BFBFBF" w:themeFill="background1" w:themeFillShade="BF"/>
            <w:vAlign w:val="center"/>
          </w:tcPr>
          <w:p w:rsidR="00976BF0" w:rsidRPr="00976BF0" w:rsidRDefault="004C19E5" w:rsidP="00976BF0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Morning </w:t>
            </w:r>
            <w:r w:rsidR="00976BF0" w:rsidRPr="00976BF0">
              <w:rPr>
                <w:b/>
              </w:rPr>
              <w:t>Break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976BF0" w:rsidRDefault="00976BF0" w:rsidP="00976BF0">
            <w:pPr>
              <w:spacing w:before="60" w:after="60"/>
              <w:jc w:val="left"/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976BF0" w:rsidRDefault="00976BF0" w:rsidP="00976BF0">
            <w:pPr>
              <w:spacing w:before="60" w:after="60"/>
              <w:jc w:val="left"/>
            </w:pPr>
          </w:p>
        </w:tc>
        <w:tc>
          <w:tcPr>
            <w:tcW w:w="2252" w:type="dxa"/>
            <w:shd w:val="clear" w:color="auto" w:fill="BFBFBF" w:themeFill="background1" w:themeFillShade="BF"/>
            <w:vAlign w:val="center"/>
          </w:tcPr>
          <w:p w:rsidR="00976BF0" w:rsidRDefault="00976BF0" w:rsidP="00976BF0">
            <w:pPr>
              <w:spacing w:before="60" w:after="60"/>
              <w:jc w:val="left"/>
            </w:pPr>
          </w:p>
        </w:tc>
      </w:tr>
      <w:tr w:rsidR="00976BF0" w:rsidRPr="00EF14EA" w:rsidTr="00C71CE2">
        <w:tc>
          <w:tcPr>
            <w:tcW w:w="1970" w:type="dxa"/>
            <w:vAlign w:val="center"/>
          </w:tcPr>
          <w:p w:rsidR="00976BF0" w:rsidRDefault="00D15195" w:rsidP="00D15195">
            <w:pPr>
              <w:spacing w:before="60" w:after="60"/>
              <w:jc w:val="left"/>
            </w:pPr>
            <w:r>
              <w:t>11.15</w:t>
            </w:r>
            <w:r w:rsidR="00976BF0">
              <w:t xml:space="preserve"> –</w:t>
            </w:r>
            <w:r>
              <w:t xml:space="preserve"> 11.35</w:t>
            </w:r>
          </w:p>
        </w:tc>
        <w:tc>
          <w:tcPr>
            <w:tcW w:w="3232" w:type="dxa"/>
            <w:vAlign w:val="center"/>
          </w:tcPr>
          <w:p w:rsidR="00976BF0" w:rsidRDefault="00D15195" w:rsidP="00976BF0">
            <w:pPr>
              <w:spacing w:before="60" w:after="60"/>
              <w:jc w:val="left"/>
            </w:pPr>
            <w:r>
              <w:t>Genera</w:t>
            </w:r>
          </w:p>
        </w:tc>
        <w:tc>
          <w:tcPr>
            <w:tcW w:w="1304" w:type="dxa"/>
            <w:vAlign w:val="center"/>
          </w:tcPr>
          <w:p w:rsidR="00976BF0" w:rsidRDefault="00D15195" w:rsidP="00976BF0">
            <w:pPr>
              <w:spacing w:before="60" w:after="60"/>
              <w:jc w:val="left"/>
            </w:pPr>
            <w:r>
              <w:t>055</w:t>
            </w:r>
          </w:p>
        </w:tc>
        <w:tc>
          <w:tcPr>
            <w:tcW w:w="850" w:type="dxa"/>
          </w:tcPr>
          <w:p w:rsidR="00976BF0" w:rsidRDefault="00976BF0" w:rsidP="00976BF0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252" w:type="dxa"/>
            <w:vAlign w:val="center"/>
          </w:tcPr>
          <w:p w:rsidR="00976BF0" w:rsidRDefault="004174EB" w:rsidP="00976BF0">
            <w:pPr>
              <w:spacing w:before="60" w:after="60"/>
              <w:jc w:val="left"/>
            </w:pPr>
            <w:r>
              <w:t xml:space="preserve">Keith </w:t>
            </w:r>
            <w:proofErr w:type="spellStart"/>
            <w:r>
              <w:t>Frentz</w:t>
            </w:r>
            <w:proofErr w:type="spellEnd"/>
            <w:r>
              <w:t xml:space="preserve"> (BECA)</w:t>
            </w:r>
          </w:p>
        </w:tc>
      </w:tr>
      <w:tr w:rsidR="00976BF0" w:rsidRPr="00EF14EA" w:rsidTr="00C71CE2">
        <w:tc>
          <w:tcPr>
            <w:tcW w:w="1970" w:type="dxa"/>
            <w:vAlign w:val="center"/>
          </w:tcPr>
          <w:p w:rsidR="00976BF0" w:rsidRPr="00EF14EA" w:rsidRDefault="000F4C34" w:rsidP="00D15195">
            <w:pPr>
              <w:spacing w:before="60" w:after="60"/>
              <w:jc w:val="left"/>
            </w:pPr>
            <w:r>
              <w:t>11.35 – 11.55</w:t>
            </w:r>
          </w:p>
        </w:tc>
        <w:tc>
          <w:tcPr>
            <w:tcW w:w="3232" w:type="dxa"/>
            <w:vAlign w:val="center"/>
          </w:tcPr>
          <w:p w:rsidR="00976BF0" w:rsidRPr="00EF14EA" w:rsidRDefault="000F4C34" w:rsidP="00976BF0">
            <w:pPr>
              <w:spacing w:before="60" w:after="60"/>
              <w:jc w:val="left"/>
            </w:pPr>
            <w:r>
              <w:t>Hendrik Pieters</w:t>
            </w:r>
          </w:p>
        </w:tc>
        <w:tc>
          <w:tcPr>
            <w:tcW w:w="1304" w:type="dxa"/>
            <w:vAlign w:val="center"/>
          </w:tcPr>
          <w:p w:rsidR="00976BF0" w:rsidRPr="00EF14EA" w:rsidRDefault="000F4C34" w:rsidP="00976BF0">
            <w:pPr>
              <w:spacing w:before="60" w:after="60"/>
              <w:jc w:val="left"/>
            </w:pPr>
            <w:r>
              <w:t>044</w:t>
            </w:r>
          </w:p>
        </w:tc>
        <w:tc>
          <w:tcPr>
            <w:tcW w:w="850" w:type="dxa"/>
          </w:tcPr>
          <w:p w:rsidR="00976BF0" w:rsidRPr="00EF14EA" w:rsidRDefault="000F4C34" w:rsidP="00976BF0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252" w:type="dxa"/>
            <w:vAlign w:val="center"/>
          </w:tcPr>
          <w:p w:rsidR="00976BF0" w:rsidRPr="00EF14EA" w:rsidRDefault="000F4C34" w:rsidP="00976BF0">
            <w:pPr>
              <w:spacing w:before="60" w:after="60"/>
              <w:jc w:val="left"/>
            </w:pPr>
            <w:r>
              <w:t>Hendrik Pieters</w:t>
            </w:r>
          </w:p>
        </w:tc>
      </w:tr>
      <w:tr w:rsidR="00976BF0" w:rsidRPr="00EF14EA" w:rsidTr="00C71CE2">
        <w:tc>
          <w:tcPr>
            <w:tcW w:w="1970" w:type="dxa"/>
            <w:vAlign w:val="center"/>
          </w:tcPr>
          <w:p w:rsidR="00976BF0" w:rsidRPr="00EF14EA" w:rsidRDefault="00D15195" w:rsidP="00D15195">
            <w:pPr>
              <w:spacing w:before="60" w:after="60"/>
              <w:jc w:val="left"/>
            </w:pPr>
            <w:r>
              <w:t>11.55 – 12.15</w:t>
            </w:r>
          </w:p>
        </w:tc>
        <w:tc>
          <w:tcPr>
            <w:tcW w:w="3232" w:type="dxa"/>
            <w:vAlign w:val="center"/>
          </w:tcPr>
          <w:p w:rsidR="00976BF0" w:rsidRPr="00EF14EA" w:rsidRDefault="00976BF0" w:rsidP="00976BF0">
            <w:pPr>
              <w:spacing w:before="60" w:after="60"/>
              <w:jc w:val="left"/>
            </w:pPr>
            <w:r>
              <w:t xml:space="preserve">Greg </w:t>
            </w:r>
            <w:proofErr w:type="spellStart"/>
            <w:r>
              <w:t>Misson</w:t>
            </w:r>
            <w:proofErr w:type="spellEnd"/>
          </w:p>
        </w:tc>
        <w:tc>
          <w:tcPr>
            <w:tcW w:w="1304" w:type="dxa"/>
            <w:vAlign w:val="center"/>
          </w:tcPr>
          <w:p w:rsidR="00976BF0" w:rsidRPr="00EF14EA" w:rsidRDefault="00976BF0" w:rsidP="00976BF0">
            <w:pPr>
              <w:spacing w:before="60" w:after="60"/>
              <w:jc w:val="left"/>
            </w:pPr>
            <w:r>
              <w:t>FS10</w:t>
            </w:r>
          </w:p>
        </w:tc>
        <w:tc>
          <w:tcPr>
            <w:tcW w:w="850" w:type="dxa"/>
          </w:tcPr>
          <w:p w:rsidR="00976BF0" w:rsidRPr="00EF14EA" w:rsidRDefault="00976BF0" w:rsidP="00976BF0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252" w:type="dxa"/>
            <w:vAlign w:val="center"/>
          </w:tcPr>
          <w:p w:rsidR="00976BF0" w:rsidRPr="00EF14EA" w:rsidRDefault="00976BF0" w:rsidP="00976BF0">
            <w:pPr>
              <w:spacing w:before="60" w:after="60"/>
              <w:jc w:val="left"/>
            </w:pPr>
            <w:r>
              <w:t xml:space="preserve">Greg </w:t>
            </w:r>
            <w:proofErr w:type="spellStart"/>
            <w:r>
              <w:t>Misson</w:t>
            </w:r>
            <w:proofErr w:type="spellEnd"/>
          </w:p>
        </w:tc>
      </w:tr>
      <w:tr w:rsidR="00976BF0" w:rsidRPr="00EF14EA" w:rsidTr="00C71CE2">
        <w:tc>
          <w:tcPr>
            <w:tcW w:w="1970" w:type="dxa"/>
            <w:vAlign w:val="center"/>
          </w:tcPr>
          <w:p w:rsidR="00976BF0" w:rsidRPr="00EF14EA" w:rsidRDefault="00D15195" w:rsidP="00D15195">
            <w:pPr>
              <w:spacing w:before="60" w:after="60"/>
              <w:jc w:val="left"/>
            </w:pPr>
            <w:r>
              <w:t>12.15</w:t>
            </w:r>
            <w:r w:rsidR="00976BF0">
              <w:t xml:space="preserve"> </w:t>
            </w:r>
            <w:r>
              <w:t>–</w:t>
            </w:r>
            <w:r w:rsidR="00976BF0">
              <w:t xml:space="preserve"> </w:t>
            </w:r>
            <w:r>
              <w:t>12.35</w:t>
            </w:r>
          </w:p>
        </w:tc>
        <w:tc>
          <w:tcPr>
            <w:tcW w:w="3232" w:type="dxa"/>
            <w:vAlign w:val="center"/>
          </w:tcPr>
          <w:p w:rsidR="00976BF0" w:rsidRPr="00EF14EA" w:rsidRDefault="00976BF0" w:rsidP="00976BF0">
            <w:pPr>
              <w:spacing w:before="60" w:after="60"/>
              <w:jc w:val="left"/>
            </w:pPr>
            <w:r>
              <w:t>Colin Alexander</w:t>
            </w:r>
          </w:p>
        </w:tc>
        <w:tc>
          <w:tcPr>
            <w:tcW w:w="1304" w:type="dxa"/>
            <w:vAlign w:val="center"/>
          </w:tcPr>
          <w:p w:rsidR="00976BF0" w:rsidRPr="00EF14EA" w:rsidRDefault="00976BF0" w:rsidP="00976BF0">
            <w:pPr>
              <w:spacing w:before="60" w:after="60"/>
              <w:jc w:val="left"/>
            </w:pPr>
            <w:r>
              <w:t>FS16</w:t>
            </w:r>
          </w:p>
        </w:tc>
        <w:tc>
          <w:tcPr>
            <w:tcW w:w="850" w:type="dxa"/>
          </w:tcPr>
          <w:p w:rsidR="00976BF0" w:rsidRPr="006478FD" w:rsidRDefault="00976BF0" w:rsidP="00976BF0">
            <w:pPr>
              <w:spacing w:before="60" w:after="60"/>
              <w:jc w:val="left"/>
            </w:pPr>
            <w:r w:rsidRPr="006478FD">
              <w:t>20m</w:t>
            </w:r>
          </w:p>
        </w:tc>
        <w:tc>
          <w:tcPr>
            <w:tcW w:w="2252" w:type="dxa"/>
            <w:vAlign w:val="center"/>
          </w:tcPr>
          <w:p w:rsidR="00976BF0" w:rsidRPr="006478FD" w:rsidRDefault="00976BF0" w:rsidP="00976BF0">
            <w:pPr>
              <w:spacing w:before="60" w:after="60"/>
              <w:jc w:val="left"/>
            </w:pPr>
            <w:r w:rsidRPr="006478FD">
              <w:t>Colin Alexander</w:t>
            </w:r>
          </w:p>
        </w:tc>
      </w:tr>
      <w:tr w:rsidR="000F4C34" w:rsidRPr="00EF14EA" w:rsidTr="00C71CE2">
        <w:tc>
          <w:tcPr>
            <w:tcW w:w="1970" w:type="dxa"/>
            <w:vAlign w:val="center"/>
          </w:tcPr>
          <w:p w:rsidR="000F4C34" w:rsidRPr="002D200C" w:rsidRDefault="000F4C34" w:rsidP="000F4C34">
            <w:pPr>
              <w:spacing w:before="60" w:after="60"/>
              <w:jc w:val="left"/>
              <w:rPr>
                <w:i/>
              </w:rPr>
            </w:pPr>
            <w:r w:rsidRPr="000F4C34">
              <w:t>12.35 -12.55</w:t>
            </w:r>
          </w:p>
        </w:tc>
        <w:tc>
          <w:tcPr>
            <w:tcW w:w="3232" w:type="dxa"/>
            <w:vAlign w:val="center"/>
          </w:tcPr>
          <w:p w:rsidR="000F4C34" w:rsidRPr="00EF14EA" w:rsidRDefault="000F4C34" w:rsidP="000F4C34">
            <w:pPr>
              <w:spacing w:before="60" w:after="60"/>
              <w:jc w:val="left"/>
            </w:pPr>
            <w:r>
              <w:t>Tauranga City Council</w:t>
            </w:r>
          </w:p>
        </w:tc>
        <w:tc>
          <w:tcPr>
            <w:tcW w:w="1304" w:type="dxa"/>
            <w:vAlign w:val="center"/>
          </w:tcPr>
          <w:p w:rsidR="000F4C34" w:rsidRPr="00EF14EA" w:rsidRDefault="000F4C34" w:rsidP="000F4C34">
            <w:pPr>
              <w:spacing w:before="60" w:after="60"/>
              <w:jc w:val="left"/>
            </w:pPr>
            <w:r>
              <w:t>054</w:t>
            </w:r>
          </w:p>
        </w:tc>
        <w:tc>
          <w:tcPr>
            <w:tcW w:w="850" w:type="dxa"/>
          </w:tcPr>
          <w:p w:rsidR="000F4C34" w:rsidRPr="00EF14EA" w:rsidRDefault="000F4C34" w:rsidP="000F4C34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252" w:type="dxa"/>
            <w:vAlign w:val="center"/>
          </w:tcPr>
          <w:p w:rsidR="000F4C34" w:rsidRPr="00EF14EA" w:rsidRDefault="000F4C34" w:rsidP="000F4C34">
            <w:pPr>
              <w:spacing w:before="60" w:after="60"/>
              <w:jc w:val="left"/>
            </w:pPr>
            <w:proofErr w:type="spellStart"/>
            <w:r>
              <w:t>Karren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>, Joel Peters</w:t>
            </w:r>
          </w:p>
        </w:tc>
      </w:tr>
      <w:tr w:rsidR="000F4C34" w:rsidRPr="00EF14EA" w:rsidTr="00C71CE2">
        <w:tc>
          <w:tcPr>
            <w:tcW w:w="1970" w:type="dxa"/>
            <w:vAlign w:val="center"/>
          </w:tcPr>
          <w:p w:rsidR="000F4C34" w:rsidRPr="00EF14EA" w:rsidRDefault="000F4C34" w:rsidP="000F4C34">
            <w:pPr>
              <w:spacing w:before="60" w:after="60"/>
              <w:jc w:val="left"/>
            </w:pPr>
            <w:r>
              <w:t xml:space="preserve">12.55 – 1.15 </w:t>
            </w:r>
          </w:p>
        </w:tc>
        <w:tc>
          <w:tcPr>
            <w:tcW w:w="3232" w:type="dxa"/>
            <w:vAlign w:val="center"/>
          </w:tcPr>
          <w:p w:rsidR="000F4C34" w:rsidRDefault="000F4C34" w:rsidP="000F4C34">
            <w:pPr>
              <w:spacing w:before="60" w:after="60"/>
              <w:jc w:val="left"/>
            </w:pPr>
            <w:r>
              <w:t>Western Bay of Plenty District Council</w:t>
            </w:r>
          </w:p>
        </w:tc>
        <w:tc>
          <w:tcPr>
            <w:tcW w:w="1304" w:type="dxa"/>
            <w:vAlign w:val="center"/>
          </w:tcPr>
          <w:p w:rsidR="000F4C34" w:rsidRDefault="000F4C34" w:rsidP="000F4C34">
            <w:pPr>
              <w:spacing w:before="60" w:after="60"/>
              <w:jc w:val="left"/>
            </w:pPr>
            <w:r>
              <w:t>007</w:t>
            </w:r>
          </w:p>
        </w:tc>
        <w:tc>
          <w:tcPr>
            <w:tcW w:w="850" w:type="dxa"/>
          </w:tcPr>
          <w:p w:rsidR="000F4C34" w:rsidRPr="00EF14EA" w:rsidRDefault="000F4C34" w:rsidP="000F4C34">
            <w:pPr>
              <w:spacing w:before="60" w:after="60"/>
              <w:jc w:val="left"/>
            </w:pPr>
            <w:r>
              <w:t>20m</w:t>
            </w:r>
          </w:p>
        </w:tc>
        <w:tc>
          <w:tcPr>
            <w:tcW w:w="2252" w:type="dxa"/>
            <w:vAlign w:val="center"/>
          </w:tcPr>
          <w:p w:rsidR="000F4C34" w:rsidRPr="00EF14EA" w:rsidRDefault="000F4C34" w:rsidP="000F4C34">
            <w:pPr>
              <w:spacing w:before="60" w:after="60"/>
              <w:jc w:val="left"/>
            </w:pPr>
            <w:r>
              <w:t xml:space="preserve">Matthew Leighton, Tony </w:t>
            </w:r>
            <w:proofErr w:type="spellStart"/>
            <w:r>
              <w:t>Clow</w:t>
            </w:r>
            <w:proofErr w:type="spellEnd"/>
            <w:r>
              <w:t xml:space="preserve">, Phillip </w:t>
            </w:r>
            <w:proofErr w:type="spellStart"/>
            <w:r>
              <w:t>Martelli</w:t>
            </w:r>
            <w:proofErr w:type="spellEnd"/>
          </w:p>
        </w:tc>
      </w:tr>
      <w:tr w:rsidR="000F4C34" w:rsidRPr="00EF14EA" w:rsidTr="00C71CE2">
        <w:tc>
          <w:tcPr>
            <w:tcW w:w="1970" w:type="dxa"/>
            <w:shd w:val="clear" w:color="auto" w:fill="BFBFBF" w:themeFill="background1" w:themeFillShade="BF"/>
            <w:vAlign w:val="center"/>
          </w:tcPr>
          <w:p w:rsidR="000F4C34" w:rsidRDefault="000F4C34" w:rsidP="000F4C34">
            <w:pPr>
              <w:spacing w:before="60" w:after="60"/>
              <w:jc w:val="left"/>
            </w:pPr>
            <w:r>
              <w:t>1.15 – 2.15</w:t>
            </w:r>
          </w:p>
        </w:tc>
        <w:tc>
          <w:tcPr>
            <w:tcW w:w="3232" w:type="dxa"/>
            <w:shd w:val="clear" w:color="auto" w:fill="BFBFBF" w:themeFill="background1" w:themeFillShade="BF"/>
            <w:vAlign w:val="center"/>
          </w:tcPr>
          <w:p w:rsidR="000F4C34" w:rsidRPr="00196B1E" w:rsidRDefault="000F4C34" w:rsidP="000F4C34">
            <w:pPr>
              <w:spacing w:before="60" w:after="60"/>
              <w:jc w:val="left"/>
              <w:rPr>
                <w:b/>
              </w:rPr>
            </w:pPr>
            <w:r w:rsidRPr="00196B1E">
              <w:rPr>
                <w:b/>
              </w:rPr>
              <w:t>Lunch</w:t>
            </w:r>
            <w:r>
              <w:rPr>
                <w:b/>
              </w:rPr>
              <w:t xml:space="preserve"> Break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0F4C34" w:rsidRDefault="000F4C34" w:rsidP="000F4C34">
            <w:pPr>
              <w:spacing w:before="60" w:after="60"/>
              <w:jc w:val="left"/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F4C34" w:rsidRDefault="000F4C34" w:rsidP="000F4C34">
            <w:pPr>
              <w:spacing w:before="60" w:after="60"/>
              <w:jc w:val="left"/>
            </w:pPr>
          </w:p>
        </w:tc>
        <w:tc>
          <w:tcPr>
            <w:tcW w:w="2252" w:type="dxa"/>
            <w:shd w:val="clear" w:color="auto" w:fill="BFBFBF" w:themeFill="background1" w:themeFillShade="BF"/>
            <w:vAlign w:val="center"/>
          </w:tcPr>
          <w:p w:rsidR="000F4C34" w:rsidRPr="00E86382" w:rsidRDefault="000F4C34" w:rsidP="000F4C34">
            <w:pPr>
              <w:spacing w:before="60" w:after="60"/>
              <w:jc w:val="left"/>
            </w:pPr>
          </w:p>
        </w:tc>
      </w:tr>
      <w:tr w:rsidR="00586C19" w:rsidRPr="00EF14EA" w:rsidTr="00C71CE2">
        <w:tc>
          <w:tcPr>
            <w:tcW w:w="1970" w:type="dxa"/>
            <w:vAlign w:val="center"/>
          </w:tcPr>
          <w:p w:rsidR="00586C19" w:rsidRDefault="00586C19" w:rsidP="00B417F9">
            <w:pPr>
              <w:spacing w:before="60" w:after="60"/>
              <w:jc w:val="left"/>
            </w:pPr>
            <w:r>
              <w:t>2.</w:t>
            </w:r>
            <w:r w:rsidR="00B417F9">
              <w:t>15</w:t>
            </w:r>
            <w:r>
              <w:t xml:space="preserve"> – </w:t>
            </w:r>
            <w:r w:rsidR="00B417F9">
              <w:t>2.45</w:t>
            </w:r>
          </w:p>
        </w:tc>
        <w:tc>
          <w:tcPr>
            <w:tcW w:w="3232" w:type="dxa"/>
            <w:vAlign w:val="center"/>
          </w:tcPr>
          <w:p w:rsidR="00586C19" w:rsidRPr="00E86382" w:rsidRDefault="00586C19" w:rsidP="00586C19">
            <w:pPr>
              <w:spacing w:before="60" w:after="60"/>
              <w:jc w:val="left"/>
            </w:pPr>
            <w:r>
              <w:t>Jodie Bruning</w:t>
            </w:r>
          </w:p>
        </w:tc>
        <w:tc>
          <w:tcPr>
            <w:tcW w:w="1304" w:type="dxa"/>
            <w:vAlign w:val="center"/>
          </w:tcPr>
          <w:p w:rsidR="00586C19" w:rsidRDefault="00586C19" w:rsidP="00586C19">
            <w:pPr>
              <w:spacing w:before="60" w:after="60"/>
              <w:jc w:val="left"/>
            </w:pPr>
            <w:r>
              <w:t>021</w:t>
            </w:r>
          </w:p>
        </w:tc>
        <w:tc>
          <w:tcPr>
            <w:tcW w:w="850" w:type="dxa"/>
          </w:tcPr>
          <w:p w:rsidR="00586C19" w:rsidRPr="00E86382" w:rsidRDefault="00586C19" w:rsidP="00586C19">
            <w:pPr>
              <w:spacing w:before="60" w:after="60"/>
              <w:jc w:val="left"/>
            </w:pPr>
            <w:r>
              <w:t>30m</w:t>
            </w:r>
          </w:p>
        </w:tc>
        <w:tc>
          <w:tcPr>
            <w:tcW w:w="2252" w:type="dxa"/>
            <w:vAlign w:val="center"/>
          </w:tcPr>
          <w:p w:rsidR="00586C19" w:rsidRPr="00E86382" w:rsidRDefault="00586C19" w:rsidP="00586C19">
            <w:pPr>
              <w:spacing w:before="60" w:after="60"/>
              <w:jc w:val="left"/>
            </w:pPr>
            <w:r>
              <w:t>Jodie Bruning</w:t>
            </w:r>
          </w:p>
        </w:tc>
      </w:tr>
      <w:tr w:rsidR="00586C19" w:rsidRPr="00EF14EA" w:rsidTr="00C71CE2">
        <w:tc>
          <w:tcPr>
            <w:tcW w:w="1970" w:type="dxa"/>
            <w:shd w:val="clear" w:color="auto" w:fill="BFBFBF" w:themeFill="background1" w:themeFillShade="BF"/>
            <w:vAlign w:val="center"/>
          </w:tcPr>
          <w:p w:rsidR="00586C19" w:rsidRPr="00EF14EA" w:rsidRDefault="00586C19" w:rsidP="00586C19">
            <w:pPr>
              <w:spacing w:before="60" w:after="60"/>
              <w:jc w:val="left"/>
            </w:pPr>
          </w:p>
        </w:tc>
        <w:tc>
          <w:tcPr>
            <w:tcW w:w="3232" w:type="dxa"/>
            <w:shd w:val="clear" w:color="auto" w:fill="BFBFBF" w:themeFill="background1" w:themeFillShade="BF"/>
            <w:vAlign w:val="center"/>
          </w:tcPr>
          <w:p w:rsidR="00586C19" w:rsidRPr="00196B1E" w:rsidRDefault="00B417F9" w:rsidP="00586C19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End of day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586C19" w:rsidRPr="00EF14EA" w:rsidRDefault="00586C19" w:rsidP="00586C19">
            <w:pPr>
              <w:spacing w:before="60" w:after="60"/>
              <w:jc w:val="left"/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586C19" w:rsidRPr="00EF14EA" w:rsidRDefault="00586C19" w:rsidP="00586C19">
            <w:pPr>
              <w:spacing w:before="60" w:after="60"/>
              <w:jc w:val="left"/>
            </w:pPr>
          </w:p>
        </w:tc>
        <w:tc>
          <w:tcPr>
            <w:tcW w:w="2252" w:type="dxa"/>
            <w:shd w:val="clear" w:color="auto" w:fill="BFBFBF" w:themeFill="background1" w:themeFillShade="BF"/>
            <w:vAlign w:val="center"/>
          </w:tcPr>
          <w:p w:rsidR="00586C19" w:rsidRPr="00EF14EA" w:rsidRDefault="00586C19" w:rsidP="00586C19">
            <w:pPr>
              <w:spacing w:before="60" w:after="60"/>
              <w:jc w:val="left"/>
            </w:pPr>
          </w:p>
        </w:tc>
      </w:tr>
    </w:tbl>
    <w:p w:rsidR="00EF14EA" w:rsidRPr="00EF14EA" w:rsidRDefault="00EF14EA" w:rsidP="00EF14EA">
      <w:pPr>
        <w:pStyle w:val="StandardParagraphText"/>
      </w:pPr>
    </w:p>
    <w:sectPr w:rsidR="00EF14EA" w:rsidRPr="00EF14EA" w:rsidSect="006352F5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720" w:footer="720" w:gutter="0"/>
      <w:paperSrc w:firs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6A" w:rsidRDefault="00C74B6A">
      <w:r>
        <w:separator/>
      </w:r>
    </w:p>
  </w:endnote>
  <w:endnote w:type="continuationSeparator" w:id="0">
    <w:p w:rsidR="00C74B6A" w:rsidRDefault="00C7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Default="00AA41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13D4D">
      <w:rPr>
        <w:noProof/>
      </w:rPr>
      <w:t>1</w:t>
    </w:r>
    <w:r>
      <w:fldChar w:fldCharType="end"/>
    </w:r>
  </w:p>
  <w:p w:rsidR="00AA41EB" w:rsidRDefault="00AA41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Default="00C13073" w:rsidP="00261DAD">
    <w:pPr>
      <w:pStyle w:val="Footer"/>
      <w:tabs>
        <w:tab w:val="clear" w:pos="4153"/>
        <w:tab w:val="clear" w:pos="8306"/>
        <w:tab w:val="right" w:pos="9639"/>
      </w:tabs>
      <w:rPr>
        <w:i w:val="0"/>
      </w:rPr>
    </w:pPr>
    <w:r>
      <w:rPr>
        <w:noProof/>
        <w:sz w:val="12"/>
      </w:rPr>
      <w:fldChar w:fldCharType="begin"/>
    </w:r>
    <w:r>
      <w:rPr>
        <w:noProof/>
        <w:sz w:val="12"/>
      </w:rPr>
      <w:instrText xml:space="preserve"> FILENAME \p  \* MERGEFORMAT </w:instrText>
    </w:r>
    <w:r>
      <w:rPr>
        <w:noProof/>
        <w:sz w:val="12"/>
      </w:rPr>
      <w:fldChar w:fldCharType="separate"/>
    </w:r>
    <w:r w:rsidR="00913D4D">
      <w:rPr>
        <w:noProof/>
        <w:sz w:val="12"/>
      </w:rPr>
      <w:t>C</w:t>
    </w:r>
    <w:r w:rsidR="00913D4D" w:rsidRPr="00913D4D">
      <w:rPr>
        <w:noProof/>
      </w:rPr>
      <w:t>:\Users\Trishp\objective-8008-trishp\Objects\PC13 Hearing Schedule 17 October</w:t>
    </w:r>
    <w:r w:rsidR="00913D4D">
      <w:rPr>
        <w:noProof/>
        <w:sz w:val="12"/>
      </w:rPr>
      <w:t>.docx</w:t>
    </w:r>
    <w:r>
      <w:rPr>
        <w:noProof/>
      </w:rPr>
      <w:fldChar w:fldCharType="end"/>
    </w:r>
    <w:r w:rsidR="00AA41EB">
      <w:tab/>
    </w:r>
    <w:r w:rsidR="00AA41EB">
      <w:rPr>
        <w:i w:val="0"/>
      </w:rPr>
      <w:fldChar w:fldCharType="begin"/>
    </w:r>
    <w:r w:rsidR="00AA41EB">
      <w:instrText xml:space="preserve"> PAGE </w:instrText>
    </w:r>
    <w:r w:rsidR="00AA41EB">
      <w:rPr>
        <w:i w:val="0"/>
      </w:rPr>
      <w:fldChar w:fldCharType="separate"/>
    </w:r>
    <w:r w:rsidR="00913D4D">
      <w:rPr>
        <w:noProof/>
      </w:rPr>
      <w:t>1</w:t>
    </w:r>
    <w:r w:rsidR="00AA41EB">
      <w:rPr>
        <w:i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EB" w:rsidRPr="009E0928" w:rsidRDefault="009E0928" w:rsidP="009E0928">
    <w:pPr>
      <w:pStyle w:val="Footer"/>
    </w:pPr>
    <w:r>
      <w:t>A2962369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6A" w:rsidRDefault="00C74B6A">
      <w:r>
        <w:separator/>
      </w:r>
    </w:p>
  </w:footnote>
  <w:footnote w:type="continuationSeparator" w:id="0">
    <w:p w:rsidR="00C74B6A" w:rsidRDefault="00C7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C4F4586"/>
    <w:multiLevelType w:val="multilevel"/>
    <w:tmpl w:val="8F3EE4E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5" w15:restartNumberingAfterBreak="0">
    <w:nsid w:val="1F2D3D4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562111"/>
    <w:multiLevelType w:val="multilevel"/>
    <w:tmpl w:val="3B549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5D64F6A"/>
    <w:multiLevelType w:val="multilevel"/>
    <w:tmpl w:val="002CFAAC"/>
    <w:lvl w:ilvl="0">
      <w:start w:val="1"/>
      <w:numFmt w:val="decimal"/>
      <w:isLgl/>
      <w:lvlText w:val="%1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 w15:restartNumberingAfterBreak="0">
    <w:nsid w:val="34625262"/>
    <w:multiLevelType w:val="hybridMultilevel"/>
    <w:tmpl w:val="914207EA"/>
    <w:lvl w:ilvl="0" w:tplc="D22A5098">
      <w:start w:val="1"/>
      <w:numFmt w:val="bullet"/>
      <w:lvlText w:val=""/>
      <w:lvlJc w:val="left"/>
      <w:pPr>
        <w:tabs>
          <w:tab w:val="num" w:pos="567"/>
        </w:tabs>
        <w:ind w:left="720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50712"/>
    <w:multiLevelType w:val="hybridMultilevel"/>
    <w:tmpl w:val="94E8F656"/>
    <w:lvl w:ilvl="0" w:tplc="51CC635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10A7"/>
    <w:multiLevelType w:val="hybridMultilevel"/>
    <w:tmpl w:val="FEEE74BA"/>
    <w:lvl w:ilvl="0" w:tplc="439AD94A">
      <w:start w:val="1"/>
      <w:numFmt w:val="bullet"/>
      <w:pStyle w:val="StandardBullet1stInden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4727A"/>
    <w:multiLevelType w:val="multilevel"/>
    <w:tmpl w:val="E698FAD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27A2D"/>
    <w:multiLevelType w:val="hybridMultilevel"/>
    <w:tmpl w:val="C62E7B08"/>
    <w:lvl w:ilvl="0" w:tplc="2AC8BE9E">
      <w:start w:val="1"/>
      <w:numFmt w:val="bullet"/>
      <w:pStyle w:val="StandardBulletLeftMargin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25F80"/>
    <w:multiLevelType w:val="multilevel"/>
    <w:tmpl w:val="BA6C45D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0B2A49"/>
    <w:multiLevelType w:val="multilevel"/>
    <w:tmpl w:val="A220222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B98528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8190FE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CA33612"/>
    <w:multiLevelType w:val="multilevel"/>
    <w:tmpl w:val="7D047AD6"/>
    <w:lvl w:ilvl="0">
      <w:start w:val="1"/>
      <w:numFmt w:val="none"/>
      <w:lvlText w:val="(a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7282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D37A4F"/>
    <w:multiLevelType w:val="multilevel"/>
    <w:tmpl w:val="65748FA2"/>
    <w:lvl w:ilvl="0">
      <w:start w:val="1"/>
      <w:numFmt w:val="decimal"/>
      <w:lvlText w:val="%1"/>
      <w:lvlJc w:val="left"/>
      <w:pPr>
        <w:tabs>
          <w:tab w:val="num" w:pos="720"/>
        </w:tabs>
        <w:ind w:left="851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6E32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310103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69169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63362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F73EF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F3790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E53CE6"/>
    <w:multiLevelType w:val="hybridMultilevel"/>
    <w:tmpl w:val="6F4C3A52"/>
    <w:lvl w:ilvl="0" w:tplc="5C9AD67E">
      <w:start w:val="1"/>
      <w:numFmt w:val="lowerLetter"/>
      <w:pStyle w:val="StandardAlphaListInden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29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26"/>
  </w:num>
  <w:num w:numId="14">
    <w:abstractNumId w:val="22"/>
  </w:num>
  <w:num w:numId="15">
    <w:abstractNumId w:val="20"/>
  </w:num>
  <w:num w:numId="16">
    <w:abstractNumId w:val="21"/>
  </w:num>
  <w:num w:numId="17">
    <w:abstractNumId w:val="5"/>
  </w:num>
  <w:num w:numId="18">
    <w:abstractNumId w:val="17"/>
  </w:num>
  <w:num w:numId="19">
    <w:abstractNumId w:val="27"/>
  </w:num>
  <w:num w:numId="20">
    <w:abstractNumId w:val="2"/>
  </w:num>
  <w:num w:numId="21">
    <w:abstractNumId w:val="16"/>
  </w:num>
  <w:num w:numId="22">
    <w:abstractNumId w:val="25"/>
  </w:num>
  <w:num w:numId="23">
    <w:abstractNumId w:val="24"/>
  </w:num>
  <w:num w:numId="24">
    <w:abstractNumId w:val="23"/>
  </w:num>
  <w:num w:numId="25">
    <w:abstractNumId w:val="15"/>
  </w:num>
  <w:num w:numId="26">
    <w:abstractNumId w:val="8"/>
  </w:num>
  <w:num w:numId="27">
    <w:abstractNumId w:val="18"/>
  </w:num>
  <w:num w:numId="28">
    <w:abstractNumId w:val="28"/>
    <w:lvlOverride w:ilvl="0">
      <w:startOverride w:val="1"/>
    </w:lvlOverride>
  </w:num>
  <w:num w:numId="29">
    <w:abstractNumId w:val="19"/>
  </w:num>
  <w:num w:numId="30">
    <w:abstractNumId w:val="11"/>
  </w:num>
  <w:num w:numId="3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EA"/>
    <w:rsid w:val="0000197D"/>
    <w:rsid w:val="000133F1"/>
    <w:rsid w:val="00035BEB"/>
    <w:rsid w:val="000442B9"/>
    <w:rsid w:val="00052CA0"/>
    <w:rsid w:val="000544CB"/>
    <w:rsid w:val="000616BE"/>
    <w:rsid w:val="0008063D"/>
    <w:rsid w:val="000B6D39"/>
    <w:rsid w:val="000C61DE"/>
    <w:rsid w:val="000F4C34"/>
    <w:rsid w:val="001021FD"/>
    <w:rsid w:val="00103366"/>
    <w:rsid w:val="00114719"/>
    <w:rsid w:val="00116B12"/>
    <w:rsid w:val="00160A7B"/>
    <w:rsid w:val="0018092A"/>
    <w:rsid w:val="00190040"/>
    <w:rsid w:val="00191203"/>
    <w:rsid w:val="00196B1E"/>
    <w:rsid w:val="001B36F4"/>
    <w:rsid w:val="001F018C"/>
    <w:rsid w:val="00216542"/>
    <w:rsid w:val="002407AF"/>
    <w:rsid w:val="00261DAD"/>
    <w:rsid w:val="002658BF"/>
    <w:rsid w:val="0027479E"/>
    <w:rsid w:val="002A3EE5"/>
    <w:rsid w:val="002D10C8"/>
    <w:rsid w:val="002D200C"/>
    <w:rsid w:val="002D2D9C"/>
    <w:rsid w:val="002E03EF"/>
    <w:rsid w:val="002E46A5"/>
    <w:rsid w:val="00315488"/>
    <w:rsid w:val="0032777B"/>
    <w:rsid w:val="00341FB8"/>
    <w:rsid w:val="003669C7"/>
    <w:rsid w:val="00374FEB"/>
    <w:rsid w:val="003B31EC"/>
    <w:rsid w:val="003C2851"/>
    <w:rsid w:val="00410A9E"/>
    <w:rsid w:val="004174EB"/>
    <w:rsid w:val="004426FF"/>
    <w:rsid w:val="00455A8C"/>
    <w:rsid w:val="0046232A"/>
    <w:rsid w:val="0048664B"/>
    <w:rsid w:val="004C19E5"/>
    <w:rsid w:val="004C534E"/>
    <w:rsid w:val="00511B7F"/>
    <w:rsid w:val="00556603"/>
    <w:rsid w:val="005610F0"/>
    <w:rsid w:val="00566D81"/>
    <w:rsid w:val="00586C19"/>
    <w:rsid w:val="005933BB"/>
    <w:rsid w:val="005964B0"/>
    <w:rsid w:val="005D42BF"/>
    <w:rsid w:val="006352F5"/>
    <w:rsid w:val="006426D4"/>
    <w:rsid w:val="006478FD"/>
    <w:rsid w:val="00650215"/>
    <w:rsid w:val="0065680A"/>
    <w:rsid w:val="00675359"/>
    <w:rsid w:val="006866F7"/>
    <w:rsid w:val="00687905"/>
    <w:rsid w:val="006905DD"/>
    <w:rsid w:val="006A7445"/>
    <w:rsid w:val="006D0C66"/>
    <w:rsid w:val="006D2843"/>
    <w:rsid w:val="006E5CCB"/>
    <w:rsid w:val="006F606B"/>
    <w:rsid w:val="00713006"/>
    <w:rsid w:val="00715FAC"/>
    <w:rsid w:val="00730942"/>
    <w:rsid w:val="0075764F"/>
    <w:rsid w:val="00780AE1"/>
    <w:rsid w:val="00800105"/>
    <w:rsid w:val="00810561"/>
    <w:rsid w:val="00822510"/>
    <w:rsid w:val="00836415"/>
    <w:rsid w:val="00877990"/>
    <w:rsid w:val="00880B74"/>
    <w:rsid w:val="008A330A"/>
    <w:rsid w:val="008A501B"/>
    <w:rsid w:val="008A73D8"/>
    <w:rsid w:val="008D2313"/>
    <w:rsid w:val="008F6C9A"/>
    <w:rsid w:val="00901FEE"/>
    <w:rsid w:val="00913D4D"/>
    <w:rsid w:val="00942920"/>
    <w:rsid w:val="0095543B"/>
    <w:rsid w:val="00970551"/>
    <w:rsid w:val="00976BF0"/>
    <w:rsid w:val="00976EA8"/>
    <w:rsid w:val="00990AE3"/>
    <w:rsid w:val="00991651"/>
    <w:rsid w:val="00994365"/>
    <w:rsid w:val="00996C81"/>
    <w:rsid w:val="009B4E9F"/>
    <w:rsid w:val="009C4BEB"/>
    <w:rsid w:val="009D5856"/>
    <w:rsid w:val="009E0928"/>
    <w:rsid w:val="009E213F"/>
    <w:rsid w:val="00A028D3"/>
    <w:rsid w:val="00A1107C"/>
    <w:rsid w:val="00A337F3"/>
    <w:rsid w:val="00A42980"/>
    <w:rsid w:val="00A73EB8"/>
    <w:rsid w:val="00A95677"/>
    <w:rsid w:val="00A96A9C"/>
    <w:rsid w:val="00AA34CF"/>
    <w:rsid w:val="00AA3F68"/>
    <w:rsid w:val="00AA41EB"/>
    <w:rsid w:val="00AC04EA"/>
    <w:rsid w:val="00AE54FD"/>
    <w:rsid w:val="00AE5C60"/>
    <w:rsid w:val="00AF4AB5"/>
    <w:rsid w:val="00AF5F33"/>
    <w:rsid w:val="00B145F2"/>
    <w:rsid w:val="00B200FF"/>
    <w:rsid w:val="00B34F2E"/>
    <w:rsid w:val="00B40DB5"/>
    <w:rsid w:val="00B417F9"/>
    <w:rsid w:val="00B4668B"/>
    <w:rsid w:val="00B80F96"/>
    <w:rsid w:val="00B8177D"/>
    <w:rsid w:val="00B90F34"/>
    <w:rsid w:val="00B93328"/>
    <w:rsid w:val="00B941F6"/>
    <w:rsid w:val="00BA1A33"/>
    <w:rsid w:val="00BB0E93"/>
    <w:rsid w:val="00BC557F"/>
    <w:rsid w:val="00C13073"/>
    <w:rsid w:val="00C13905"/>
    <w:rsid w:val="00C364CD"/>
    <w:rsid w:val="00C3777E"/>
    <w:rsid w:val="00C557F0"/>
    <w:rsid w:val="00C5616C"/>
    <w:rsid w:val="00C70DFC"/>
    <w:rsid w:val="00C712A8"/>
    <w:rsid w:val="00C71CE2"/>
    <w:rsid w:val="00C74B6A"/>
    <w:rsid w:val="00C936F4"/>
    <w:rsid w:val="00C93A29"/>
    <w:rsid w:val="00C93CC6"/>
    <w:rsid w:val="00CB049A"/>
    <w:rsid w:val="00CC11CB"/>
    <w:rsid w:val="00CD4FB3"/>
    <w:rsid w:val="00CE34CC"/>
    <w:rsid w:val="00CE3E71"/>
    <w:rsid w:val="00D15195"/>
    <w:rsid w:val="00D41D0B"/>
    <w:rsid w:val="00D423D7"/>
    <w:rsid w:val="00D80E81"/>
    <w:rsid w:val="00DA1676"/>
    <w:rsid w:val="00DF7E0E"/>
    <w:rsid w:val="00E11532"/>
    <w:rsid w:val="00E15465"/>
    <w:rsid w:val="00E2287D"/>
    <w:rsid w:val="00E273F5"/>
    <w:rsid w:val="00E34CE2"/>
    <w:rsid w:val="00E6652A"/>
    <w:rsid w:val="00E738D0"/>
    <w:rsid w:val="00E86382"/>
    <w:rsid w:val="00EB6083"/>
    <w:rsid w:val="00EC4BDF"/>
    <w:rsid w:val="00EC7D9E"/>
    <w:rsid w:val="00EE7E0E"/>
    <w:rsid w:val="00EF0042"/>
    <w:rsid w:val="00EF14EA"/>
    <w:rsid w:val="00F05239"/>
    <w:rsid w:val="00F1405D"/>
    <w:rsid w:val="00F467D1"/>
    <w:rsid w:val="00F51AD1"/>
    <w:rsid w:val="00F53C64"/>
    <w:rsid w:val="00F559F9"/>
    <w:rsid w:val="00F63927"/>
    <w:rsid w:val="00F6392A"/>
    <w:rsid w:val="00F7213B"/>
    <w:rsid w:val="00F72312"/>
    <w:rsid w:val="00F7506A"/>
    <w:rsid w:val="00FA4851"/>
    <w:rsid w:val="00FA7685"/>
    <w:rsid w:val="00FC7809"/>
    <w:rsid w:val="00FD2E00"/>
    <w:rsid w:val="00FD77EA"/>
    <w:rsid w:val="00FD7B66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C32A41-A569-4AB5-8FDA-DD68336A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2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2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2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12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EF0042"/>
    <w:pPr>
      <w:tabs>
        <w:tab w:val="left" w:pos="1134"/>
      </w:tabs>
      <w:spacing w:after="240"/>
      <w:ind w:left="851"/>
    </w:pPr>
  </w:style>
  <w:style w:type="paragraph" w:customStyle="1" w:styleId="NumberedParagraphLevel1">
    <w:name w:val="Numbered Paragraph Level 1"/>
    <w:basedOn w:val="Normal"/>
    <w:rsid w:val="00EF0042"/>
    <w:pPr>
      <w:numPr>
        <w:numId w:val="15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EF0042"/>
    <w:pPr>
      <w:spacing w:after="240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EF0042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EF0042"/>
    <w:pPr>
      <w:numPr>
        <w:numId w:val="6"/>
      </w:numPr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7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120"/>
      <w:ind w:left="851" w:hanging="851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11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10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8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e60537a2d8a0451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A3890695</value>
    </field>
    <field name="Objective-Title">
      <value order="0">pc13-hearing-schedule-17-october.docx</value>
    </field>
    <field name="Objective-Description">
      <value order="0"/>
    </field>
    <field name="Objective-CreationStamp">
      <value order="0">2021-07-28T00:56:38Z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2021-07-28T00:56:39Z</value>
    </field>
    <field name="Objective-ModificationStamp">
      <value order="0">2021-07-28T00:56:39Z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vA5883217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Trish Peers-Adams</cp:lastModifiedBy>
  <cp:revision>2</cp:revision>
  <cp:lastPrinted>2018-10-16T02:19:00Z</cp:lastPrinted>
  <dcterms:created xsi:type="dcterms:W3CDTF">2018-10-16T20:41:00Z</dcterms:created>
  <dcterms:modified xsi:type="dcterms:W3CDTF">2018-10-16T20:41:00Z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A3890695</vt:lpwstr>
  </property>
  <property fmtid="{D5CDD505-2E9C-101B-9397-08002B2CF9AE}" pid="4" name="Objective-Title">
    <vt:lpwstr>pc13-hearing-schedule-17-october.docx</vt:lpwstr>
  </property>
  <property fmtid="{D5CDD505-2E9C-101B-9397-08002B2CF9AE}" pid="5" name="Objective-Comment">
    <vt:lpwstr/>
  </property>
  <property fmtid="{D5CDD505-2E9C-101B-9397-08002B2CF9AE}" pid="6" name="Objective-CreationStamp">
    <vt:filetime>2021-07-28T00:56:38Z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2021-07-28T00:56:39Z</vt:filetime>
  </property>
  <property fmtid="{D5CDD505-2E9C-101B-9397-08002B2CF9AE}" pid="10" name="Objective-ModificationStamp">
    <vt:filetime>2021-07-28T00:56:39Z</vt:filetime>
  </property>
  <property fmtid="{D5CDD505-2E9C-101B-9397-08002B2CF9AE}" pid="11" name="Objective-Owner">
    <vt:lpwstr>Chris Mahoney Administrator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3" name="Objective-Parent">
    <vt:lpwstr>Migrated Publications on Public Website *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5.01238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Previous File Number [system]">
    <vt:lpwstr/>
  </property>
  <property fmtid="{D5CDD505-2E9C-101B-9397-08002B2CF9AE}" pid="22" name="Objective-Accela Ke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vA5883217</vt:lpwstr>
  </property>
  <property fmtid="{D5CDD505-2E9C-101B-9397-08002B2CF9AE}" pid="25" name="Objective-Previous File Number">
    <vt:lpwstr/>
  </property>
  <property fmtid="{D5CDD505-2E9C-101B-9397-08002B2CF9AE}" pid="26" name="Objective-Accela Key">
    <vt:lpwstr/>
  </property>
  <property fmtid="{D5CDD505-2E9C-101B-9397-08002B2CF9AE}" pid="27" name="Objective-Operative Date">
    <vt:lpwstr/>
  </property>
  <property fmtid="{D5CDD505-2E9C-101B-9397-08002B2CF9AE}" pid="28" name="Objective-Author">
    <vt:lpwstr/>
  </property>
  <property fmtid="{D5CDD505-2E9C-101B-9397-08002B2CF9AE}" pid="29" name="Objective-On Behalf Of">
    <vt:lpwstr/>
  </property>
  <property fmtid="{D5CDD505-2E9C-101B-9397-08002B2CF9AE}" pid="30" name="Objective-Connect Creator">
    <vt:lpwstr/>
  </property>
  <property fmtid="{D5CDD505-2E9C-101B-9397-08002B2CF9AE}" pid="31" name="Objective-Operative Date [system]">
    <vt:lpwstr/>
  </property>
  <property fmtid="{D5CDD505-2E9C-101B-9397-08002B2CF9AE}" pid="32" name="Objective-Author [system]">
    <vt:lpwstr/>
  </property>
  <property fmtid="{D5CDD505-2E9C-101B-9397-08002B2CF9AE}" pid="33" name="Objective-On Behalf Of [system]">
    <vt:lpwstr/>
  </property>
  <property fmtid="{D5CDD505-2E9C-101B-9397-08002B2CF9AE}" pid="34" name="Objective-Connect Creator [system]">
    <vt:lpwstr/>
  </property>
</Properties>
</file>